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Akcja #pokaPITa. Anita Sokołowska namawia internautów do pomagania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wiecie, że tylko 14 z 25 milionów Polaków przekazuje 1% swojego podatku na pomoc potrzebującym? Fundacja „Na Ratunek Dzieciom z Chorobą Nowotworową” postanowiła to zmienić i wymyśliła akcję społeczną #pokaPITa, aby uświadomić Polakom, jak ważne jest przekazanie 1% na cel charytatywny.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34px; height:35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Twarzą akcji społecznej jest Anita Sokołowska, która rzuca internautom wyzwanie - zrób sobie zdjęcie z PITem, lub z kartką na której jest widoczna nazwa akcji. Wrzuć je na Instagram, Facebooka albo inne media społecznościowe i oznacz je hasztagiem #pokaPITa. Dzięki temu pokazujesz, że i Ty pomagasz!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to bardzo ważna pomoc. Może się wydawać, że 1% podatku to niewiele. Jednak nawet te niewielkie kwoty, przekazywane przez wszystkich dobrych ludzi złożyły się w ubiegłym roku na kwotę 750 milionów złotych! Dla wielu instytucji środki z 1% to podstawa ich budżetów. A dla podatnika nie stanowią żadnego kosztu. Wystarczy w odpowiednie pole formularza wpisać numer KRS wybranej organizacji.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Wykorzystując znane social media Fundacja stworzyła popularną akcję viralową o szerokim zasięgu. Do pomagania namawiają już: profesor Jan Miodek, wybitny polonista który od lat wspiera szczytne cele i profesor Alicja Chybicka, kierownik Katedry i Kliniki Transplantacji Szpiku, Onkologii i Hematologii Dziecięcej Uniwersytetu Medycznego we Wrocławiu. Ambasadorami #pokaPITa zostali również: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artyści</w:t>
      </w:r>
      <w:r>
        <w:rPr>
          <w:rFonts w:ascii="calibri" w:hAnsi="calibri" w:eastAsia="calibri" w:cs="calibri"/>
          <w:sz w:val="24"/>
          <w:szCs w:val="24"/>
        </w:rPr>
        <w:t xml:space="preserve">: Misiek Koterski, Julka Cymbaluk, Ula Bogucka, kabaret Paranienormalni, Grupa AD HOC;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ludzie mediów</w:t>
      </w:r>
      <w:r>
        <w:rPr>
          <w:rFonts w:ascii="calibri" w:hAnsi="calibri" w:eastAsia="calibri" w:cs="calibri"/>
          <w:sz w:val="24"/>
          <w:szCs w:val="24"/>
        </w:rPr>
        <w:t xml:space="preserve">: m.in. Wojtek Jagielski;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influencerzy i youtuberzy</w:t>
      </w:r>
      <w:r>
        <w:rPr>
          <w:rFonts w:ascii="calibri" w:hAnsi="calibri" w:eastAsia="calibri" w:cs="calibri"/>
          <w:sz w:val="24"/>
          <w:szCs w:val="24"/>
        </w:rPr>
        <w:t xml:space="preserve">: Cybermarian, Aleksandra Drożdżyńska, Project Make-up, Kas.ber;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sportowcy</w:t>
      </w:r>
      <w:r>
        <w:rPr>
          <w:rFonts w:ascii="calibri" w:hAnsi="calibri" w:eastAsia="calibri" w:cs="calibri"/>
          <w:sz w:val="24"/>
          <w:szCs w:val="24"/>
        </w:rPr>
        <w:t xml:space="preserve">: Tariel Zandukeli, Artur Komorowski, Paweł Czapliński, Robert Jędrych wraz z siłownią Bridge National Crossfit, Roksana Wejs oraz zawodniczki z Volley Wrocław;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firmy</w:t>
      </w:r>
      <w:r>
        <w:rPr>
          <w:rFonts w:ascii="calibri" w:hAnsi="calibri" w:eastAsia="calibri" w:cs="calibri"/>
          <w:sz w:val="24"/>
          <w:szCs w:val="24"/>
        </w:rPr>
        <w:t xml:space="preserve">: Mercedes Grupa Wróbel, Pfegehelden, Techland, Bioherba,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#pokaPITa zaprasza też ciągle rosnąca rzesza internautów, którzy dają dobry przykład i są dowodem, że pomaganie ma sens!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chcecie zobaczyć, kto wziął udział w akcji, odwiedźcie oficjalną stronę #pokaPITa: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https://naratunek.org/pokapita/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Zachęcamy do podjęcia wyzwania. Pokaż, że i Ty pomagasz!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naratunek.org/pokapit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2026-10-31T14:15:06+01:00</dcterms:created>
  <dcterms:modified xsi:type="dcterms:W3CDTF">2026-10-31T14:15:06+01:00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